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699A67BD" w:rsidR="004D13B8" w:rsidRPr="00D77E1D" w:rsidRDefault="005B6777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r w:rsidRPr="00145190">
        <w:rPr>
          <w:rStyle w:val="normaltextrun"/>
          <w:rFonts w:ascii="Arial" w:hAnsi="Arial" w:cs="Arial"/>
          <w:color w:val="000000" w:themeColor="text1"/>
        </w:rPr>
        <w:t>Ata da 10ª (décima)</w:t>
      </w:r>
      <w:r w:rsidRPr="00145190">
        <w:rPr>
          <w:rStyle w:val="normaltextrun"/>
          <w:rFonts w:ascii="Arial" w:hAnsi="Arial" w:cs="Arial"/>
          <w:color w:val="FF0000"/>
        </w:rPr>
        <w:t xml:space="preserve"> 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Petronilo</w:t>
      </w:r>
      <w:proofErr w:type="spellEnd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Dantas”, ao trigésimo dia do mês de Abril de dois mil e vinte e quatro 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(30/04/2024)</w:t>
      </w:r>
      <w:bookmarkEnd w:id="0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às </w:t>
      </w:r>
      <w:proofErr w:type="gramStart"/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17:00</w:t>
      </w:r>
      <w:proofErr w:type="gramEnd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(dezessete) horas, com a presença dos edis que compõem o Legislativo Carnaubense:</w:t>
      </w:r>
      <w:r w:rsidRPr="00145190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José Lúcio Silva, José Evangelista de Arruda Dantas, Clésio Nelson Dantas, Bárbara de Medeiros Dantas, José de Azevedo Dantas, José Gilvan Dantas, Marcelo de Medeiros Dantas e </w:t>
      </w:r>
      <w:proofErr w:type="spellStart"/>
      <w:r w:rsidRPr="00145190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Thabatta</w:t>
      </w:r>
      <w:proofErr w:type="spellEnd"/>
      <w:r w:rsidRPr="00145190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Pimenta de Medeiros Silva. </w:t>
      </w:r>
      <w:r w:rsidRPr="00145190"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>Deixando de comparecer com justificativa a vereadora</w:t>
      </w:r>
      <w:r w:rsidRPr="00145190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Marli de Medeiros Dantas.</w:t>
      </w:r>
      <w:r w:rsidRPr="00145190">
        <w:rPr>
          <w:rStyle w:val="normaltextrun"/>
          <w:rFonts w:ascii="Arial" w:hAnsi="Arial" w:cs="Arial"/>
        </w:rPr>
        <w:t xml:space="preserve"> O</w:t>
      </w:r>
      <w:r w:rsidRPr="00145190">
        <w:rPr>
          <w:rStyle w:val="normaltextrun"/>
          <w:rFonts w:ascii="Arial" w:hAnsi="Arial" w:cs="Arial"/>
          <w:color w:val="000000" w:themeColor="text1"/>
        </w:rPr>
        <w:t xml:space="preserve"> Presidente declarou </w:t>
      </w:r>
      <w:r w:rsidRPr="00145190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145190">
        <w:rPr>
          <w:rStyle w:val="normaltextrun"/>
          <w:rFonts w:ascii="Arial" w:hAnsi="Arial" w:cs="Arial"/>
          <w:color w:val="000000" w:themeColor="text1"/>
        </w:rPr>
        <w:t> aberta a sessão, cuja Ata da Sessão anterior foi dispensada da leitura. Na sequência, solicitou do Secretário da Mesa a leitura</w:t>
      </w:r>
      <w:r w:rsidRPr="00145190">
        <w:rPr>
          <w:rStyle w:val="normaltextrun"/>
          <w:rFonts w:ascii="Arial" w:hAnsi="Arial" w:cs="Arial"/>
          <w:color w:val="FF0000"/>
        </w:rPr>
        <w:t xml:space="preserve"> </w:t>
      </w:r>
      <w:r w:rsidRPr="00145190">
        <w:rPr>
          <w:rStyle w:val="normaltextrun"/>
          <w:rFonts w:ascii="Arial" w:hAnsi="Arial" w:cs="Arial"/>
          <w:color w:val="000000" w:themeColor="text1"/>
        </w:rPr>
        <w:t>das Proposições da Pauta</w:t>
      </w:r>
      <w:r w:rsidRPr="00145190">
        <w:rPr>
          <w:rFonts w:ascii="Arial" w:hAnsi="Arial" w:cs="Arial"/>
          <w:b/>
        </w:rPr>
        <w:t>:</w:t>
      </w:r>
      <w:r w:rsidRPr="00145190">
        <w:rPr>
          <w:rFonts w:ascii="Arial" w:hAnsi="Arial" w:cs="Arial"/>
          <w:b/>
          <w:u w:val="single"/>
        </w:rPr>
        <w:t xml:space="preserve"> PROJETO DE LEI </w:t>
      </w:r>
      <w:r w:rsidRPr="00145190">
        <w:rPr>
          <w:rFonts w:ascii="Arial" w:hAnsi="Arial" w:cs="Arial"/>
          <w:b/>
          <w:caps/>
          <w:u w:val="single"/>
        </w:rPr>
        <w:t xml:space="preserve">Nº 021/2024 – </w:t>
      </w:r>
      <w:r w:rsidRPr="00145190">
        <w:rPr>
          <w:rFonts w:ascii="Arial" w:hAnsi="Arial" w:cs="Arial"/>
          <w:caps/>
        </w:rPr>
        <w:t xml:space="preserve">DE AUTORIA DO </w:t>
      </w:r>
      <w:r w:rsidRPr="00145190">
        <w:rPr>
          <w:rFonts w:ascii="Arial" w:hAnsi="Arial" w:cs="Arial"/>
          <w:b/>
          <w:caps/>
        </w:rPr>
        <w:t>EXECUTIVO</w:t>
      </w:r>
      <w:r w:rsidRPr="00145190">
        <w:rPr>
          <w:rFonts w:ascii="Arial" w:hAnsi="Arial" w:cs="Arial"/>
          <w:caps/>
        </w:rPr>
        <w:t xml:space="preserve">, QUE DISPÕE SOBRE A LEI DE DIRETRIZES ORÇAMENTÁRIAS PARA ELABORAÇÃO DO ORÇAMENTO GERAL DO MUNICÍPIO DE CARNAÚBA DOS DANTAS, PARA O EXERCÍCIO DE 2025 E DÁ OUTRAS PROVIDÊNCIAS; </w:t>
      </w:r>
      <w:r w:rsidRPr="00145190">
        <w:rPr>
          <w:rFonts w:ascii="Arial" w:hAnsi="Arial" w:cs="Arial"/>
          <w:b/>
          <w:u w:val="single"/>
        </w:rPr>
        <w:t>PROJETO DE LEI N° 022</w:t>
      </w:r>
      <w:r w:rsidRPr="00145190">
        <w:rPr>
          <w:rFonts w:ascii="Arial" w:hAnsi="Arial" w:cs="Arial"/>
          <w:b/>
          <w:caps/>
          <w:u w:val="single"/>
        </w:rPr>
        <w:t xml:space="preserve">/2024 – </w:t>
      </w:r>
      <w:r w:rsidRPr="00145190">
        <w:rPr>
          <w:rFonts w:ascii="Arial" w:hAnsi="Arial" w:cs="Arial"/>
          <w:caps/>
        </w:rPr>
        <w:t xml:space="preserve">DE AUTORIA </w:t>
      </w:r>
      <w:proofErr w:type="gramStart"/>
      <w:r w:rsidRPr="00145190">
        <w:rPr>
          <w:rFonts w:ascii="Arial" w:hAnsi="Arial" w:cs="Arial"/>
          <w:caps/>
        </w:rPr>
        <w:t>DA EDIL</w:t>
      </w:r>
      <w:proofErr w:type="gramEnd"/>
      <w:r w:rsidRPr="00145190">
        <w:rPr>
          <w:rFonts w:ascii="Arial" w:hAnsi="Arial" w:cs="Arial"/>
          <w:caps/>
        </w:rPr>
        <w:t xml:space="preserve"> </w:t>
      </w:r>
      <w:r w:rsidRPr="00145190">
        <w:rPr>
          <w:rFonts w:ascii="Arial" w:hAnsi="Arial" w:cs="Arial"/>
          <w:b/>
          <w:caps/>
        </w:rPr>
        <w:t>BÁRBARA DE MEDEIROS DANTAS</w:t>
      </w:r>
      <w:r w:rsidRPr="00145190">
        <w:rPr>
          <w:rFonts w:ascii="Arial" w:hAnsi="Arial" w:cs="Arial"/>
          <w:caps/>
        </w:rPr>
        <w:t xml:space="preserve">, </w:t>
      </w:r>
      <w:r w:rsidRPr="00145190">
        <w:rPr>
          <w:rFonts w:ascii="Arial" w:hAnsi="Arial" w:cs="Arial"/>
        </w:rPr>
        <w:t xml:space="preserve">QUE </w:t>
      </w:r>
      <w:r w:rsidRPr="00145190">
        <w:rPr>
          <w:rFonts w:ascii="Arial" w:hAnsi="Arial" w:cs="Arial"/>
          <w:color w:val="222222"/>
          <w:shd w:val="clear" w:color="auto" w:fill="FFFFFF"/>
        </w:rPr>
        <w:t xml:space="preserve">CRIA O COMITÊ DAS CRIANÇAS NO MUNICÍPIO DE CARNAÚBA DOS DANTAS E DÁ OUTRAS PROVIDÊNCIAS; </w:t>
      </w:r>
      <w:r w:rsidRPr="00145190">
        <w:rPr>
          <w:rFonts w:ascii="Arial" w:hAnsi="Arial" w:cs="Arial"/>
          <w:b/>
          <w:caps/>
          <w:u w:val="single"/>
        </w:rPr>
        <w:t xml:space="preserve">PROJETO DE LEI N° 023/2024 – </w:t>
      </w:r>
      <w:r w:rsidRPr="00145190">
        <w:rPr>
          <w:rFonts w:ascii="Arial" w:hAnsi="Arial" w:cs="Arial"/>
          <w:caps/>
        </w:rPr>
        <w:t xml:space="preserve">DE AUTORIA DA EDIL </w:t>
      </w:r>
      <w:r w:rsidRPr="00145190">
        <w:rPr>
          <w:rFonts w:ascii="Arial" w:hAnsi="Arial" w:cs="Arial"/>
          <w:b/>
          <w:caps/>
        </w:rPr>
        <w:t>BÁRBARA DE MEDEIROS DANTAS</w:t>
      </w:r>
      <w:r w:rsidRPr="00145190">
        <w:rPr>
          <w:rFonts w:ascii="Arial" w:hAnsi="Arial" w:cs="Arial"/>
          <w:caps/>
        </w:rPr>
        <w:t xml:space="preserve">, QUE </w:t>
      </w:r>
      <w:r w:rsidRPr="00145190">
        <w:rPr>
          <w:rFonts w:ascii="Arial" w:hAnsi="Arial" w:cs="Arial"/>
        </w:rPr>
        <w:t xml:space="preserve">CONCEDE COMENDA DOM JOSÉ ADELINO DANTAS AO SENHOR DOM ANTÔNIO CARLOS CRUZ SANTOS, E DÁ OUTRAS PROVIDÊNCIAS; </w:t>
      </w:r>
      <w:r w:rsidRPr="00145190">
        <w:rPr>
          <w:rFonts w:ascii="Arial" w:hAnsi="Arial" w:cs="Arial"/>
          <w:b/>
          <w:caps/>
          <w:u w:val="single"/>
        </w:rPr>
        <w:t>requerimento N° 014/2024 –</w:t>
      </w:r>
      <w:r w:rsidRPr="00145190">
        <w:rPr>
          <w:rFonts w:ascii="Arial" w:hAnsi="Arial" w:cs="Arial"/>
          <w:caps/>
        </w:rPr>
        <w:t xml:space="preserve"> DE AUTORIA DO EDIL </w:t>
      </w:r>
      <w:r w:rsidRPr="00145190">
        <w:rPr>
          <w:rFonts w:ascii="Arial" w:hAnsi="Arial" w:cs="Arial"/>
          <w:b/>
          <w:caps/>
        </w:rPr>
        <w:t>marcelo de medeiros DANTAS</w:t>
      </w:r>
      <w:r w:rsidRPr="00145190">
        <w:rPr>
          <w:rFonts w:ascii="Arial" w:hAnsi="Arial" w:cs="Arial"/>
          <w:caps/>
        </w:rPr>
        <w:t xml:space="preserve">, que requer do </w:t>
      </w:r>
      <w:proofErr w:type="spellStart"/>
      <w:r w:rsidRPr="00145190">
        <w:rPr>
          <w:rFonts w:ascii="Arial" w:hAnsi="Arial" w:cs="Arial"/>
        </w:rPr>
        <w:t>EXMº</w:t>
      </w:r>
      <w:proofErr w:type="spellEnd"/>
      <w:r w:rsidRPr="00145190">
        <w:rPr>
          <w:rFonts w:ascii="Arial" w:hAnsi="Arial" w:cs="Arial"/>
        </w:rPr>
        <w:t xml:space="preserve"> SR. </w:t>
      </w:r>
      <w:r w:rsidRPr="00145190">
        <w:rPr>
          <w:rFonts w:ascii="Arial" w:hAnsi="Arial" w:cs="Arial"/>
          <w:b/>
          <w:bCs/>
        </w:rPr>
        <w:t xml:space="preserve">GILSON DANTAS DE OLIVEIRA – </w:t>
      </w:r>
      <w:r w:rsidRPr="00145190">
        <w:rPr>
          <w:rFonts w:ascii="Arial" w:hAnsi="Arial" w:cs="Arial"/>
        </w:rPr>
        <w:t xml:space="preserve">PREFEITO MUNICIPAL E DA </w:t>
      </w:r>
      <w:proofErr w:type="spellStart"/>
      <w:r w:rsidRPr="00145190">
        <w:rPr>
          <w:rFonts w:ascii="Arial" w:hAnsi="Arial" w:cs="Arial"/>
        </w:rPr>
        <w:t>ILMª</w:t>
      </w:r>
      <w:proofErr w:type="spellEnd"/>
      <w:r w:rsidRPr="00145190">
        <w:rPr>
          <w:rFonts w:ascii="Arial" w:hAnsi="Arial" w:cs="Arial"/>
        </w:rPr>
        <w:t xml:space="preserve"> </w:t>
      </w:r>
      <w:proofErr w:type="spellStart"/>
      <w:r w:rsidRPr="00145190">
        <w:rPr>
          <w:rFonts w:ascii="Arial" w:hAnsi="Arial" w:cs="Arial"/>
        </w:rPr>
        <w:t>SRª</w:t>
      </w:r>
      <w:proofErr w:type="spellEnd"/>
      <w:r w:rsidRPr="00145190">
        <w:rPr>
          <w:rFonts w:ascii="Arial" w:hAnsi="Arial" w:cs="Arial"/>
        </w:rPr>
        <w:t xml:space="preserve">. </w:t>
      </w:r>
      <w:r w:rsidRPr="00145190">
        <w:rPr>
          <w:rFonts w:ascii="Arial" w:hAnsi="Arial" w:cs="Arial"/>
          <w:b/>
        </w:rPr>
        <w:t xml:space="preserve">CAMILA THAISA SOUZA CARNEIRO – </w:t>
      </w:r>
      <w:r w:rsidRPr="00145190">
        <w:rPr>
          <w:rFonts w:ascii="Arial" w:hAnsi="Arial" w:cs="Arial"/>
        </w:rPr>
        <w:t xml:space="preserve">SECRETÁRIA MUNICIPAL DE SAÚDE, QUE JUNTAMENTE COM O ENGENHEIRO DA PREFEITURA MUNICIPAL, POSSAM SE FAZER PRESENTE EM SESSÃO ORDINÁRIA PARA ESCLARECIMENTOS A RESPEITO DA REFORMA DA APAMI – CARNAÚBA DOS DANTAS/RN; </w:t>
      </w:r>
      <w:r w:rsidRPr="00145190">
        <w:rPr>
          <w:rFonts w:ascii="Arial" w:hAnsi="Arial" w:cs="Arial"/>
          <w:b/>
          <w:caps/>
          <w:u w:val="single"/>
        </w:rPr>
        <w:t>INDICAÇÃO N° 043/2024 –</w:t>
      </w:r>
      <w:r w:rsidRPr="00145190">
        <w:rPr>
          <w:rFonts w:ascii="Arial" w:hAnsi="Arial" w:cs="Arial"/>
          <w:caps/>
        </w:rPr>
        <w:t xml:space="preserve"> DE AUTORIA </w:t>
      </w:r>
      <w:proofErr w:type="gramStart"/>
      <w:r w:rsidRPr="00145190">
        <w:rPr>
          <w:rFonts w:ascii="Arial" w:hAnsi="Arial" w:cs="Arial"/>
          <w:caps/>
        </w:rPr>
        <w:t>DA EDIL</w:t>
      </w:r>
      <w:proofErr w:type="gramEnd"/>
      <w:r w:rsidRPr="00145190">
        <w:rPr>
          <w:rFonts w:ascii="Arial" w:hAnsi="Arial" w:cs="Arial"/>
          <w:caps/>
        </w:rPr>
        <w:t xml:space="preserve"> </w:t>
      </w:r>
      <w:r w:rsidRPr="00145190">
        <w:rPr>
          <w:rFonts w:ascii="Arial" w:hAnsi="Arial" w:cs="Arial"/>
          <w:b/>
          <w:caps/>
        </w:rPr>
        <w:t>BÁRBARA DE MEDEIROS DANTAS</w:t>
      </w:r>
      <w:r w:rsidRPr="00145190">
        <w:rPr>
          <w:rFonts w:ascii="Arial" w:hAnsi="Arial" w:cs="Arial"/>
          <w:caps/>
        </w:rPr>
        <w:t xml:space="preserve">, QUE SOLICITA DO </w:t>
      </w:r>
      <w:proofErr w:type="spellStart"/>
      <w:r w:rsidRPr="00145190">
        <w:rPr>
          <w:rFonts w:ascii="Arial" w:hAnsi="Arial" w:cs="Arial"/>
        </w:rPr>
        <w:t>EXMº</w:t>
      </w:r>
      <w:proofErr w:type="spellEnd"/>
      <w:r w:rsidRPr="00145190">
        <w:rPr>
          <w:rFonts w:ascii="Arial" w:hAnsi="Arial" w:cs="Arial"/>
        </w:rPr>
        <w:t xml:space="preserve"> SR. </w:t>
      </w:r>
      <w:r w:rsidRPr="00145190">
        <w:rPr>
          <w:rFonts w:ascii="Arial" w:hAnsi="Arial" w:cs="Arial"/>
          <w:b/>
          <w:bCs/>
        </w:rPr>
        <w:t xml:space="preserve">GILSON DANTAS DE OLIVEIRA – </w:t>
      </w:r>
      <w:r w:rsidRPr="00145190">
        <w:rPr>
          <w:rFonts w:ascii="Arial" w:hAnsi="Arial" w:cs="Arial"/>
        </w:rPr>
        <w:t xml:space="preserve">PREFEITO MUNICIPAL E DO </w:t>
      </w:r>
      <w:proofErr w:type="spellStart"/>
      <w:r w:rsidRPr="00145190">
        <w:rPr>
          <w:rFonts w:ascii="Arial" w:hAnsi="Arial" w:cs="Arial"/>
        </w:rPr>
        <w:t>IIMº</w:t>
      </w:r>
      <w:proofErr w:type="spellEnd"/>
      <w:r w:rsidRPr="00145190">
        <w:rPr>
          <w:rFonts w:ascii="Arial" w:hAnsi="Arial" w:cs="Arial"/>
        </w:rPr>
        <w:t xml:space="preserve"> SR. </w:t>
      </w:r>
      <w:r w:rsidRPr="00145190">
        <w:rPr>
          <w:rFonts w:ascii="Arial" w:hAnsi="Arial" w:cs="Arial"/>
          <w:b/>
        </w:rPr>
        <w:t xml:space="preserve">DIEGO PAULO DE MEDEIROS SOARES – </w:t>
      </w:r>
      <w:r w:rsidRPr="00145190">
        <w:rPr>
          <w:rFonts w:ascii="Arial" w:hAnsi="Arial" w:cs="Arial"/>
        </w:rPr>
        <w:t xml:space="preserve">SECRETÁRIO MUNICIPAL DE OBRAS E SERVIÇOS URBANOS, </w:t>
      </w:r>
      <w:r w:rsidRPr="00145190">
        <w:rPr>
          <w:rFonts w:ascii="Arial" w:hAnsi="Arial" w:cs="Arial"/>
          <w:bCs/>
        </w:rPr>
        <w:t xml:space="preserve">QUE SEJAM COLOCADOS E REPARADOS OS BRAÇOS DE LUZ DOS POSTES QUE LIGAM A ZONA URBANA AO SÍTIO ÁGUA DOCE E VILA DOS PAIZINHOS. SE POSSÍVEL, ESTENDER PARA O POVOADO ERMO – ZONA RURAL - CARNAÚBA DOS DANTAS/RN; </w:t>
      </w:r>
      <w:r w:rsidRPr="00145190">
        <w:rPr>
          <w:rFonts w:ascii="Arial" w:hAnsi="Arial" w:cs="Arial"/>
          <w:b/>
          <w:u w:val="single"/>
        </w:rPr>
        <w:t>INDICAÇÃO N° 044/2024 –</w:t>
      </w:r>
      <w:r w:rsidRPr="00145190">
        <w:rPr>
          <w:rFonts w:ascii="Arial" w:hAnsi="Arial" w:cs="Arial"/>
        </w:rPr>
        <w:t xml:space="preserve"> DE AUTORIA </w:t>
      </w:r>
      <w:proofErr w:type="gramStart"/>
      <w:r w:rsidRPr="00145190">
        <w:rPr>
          <w:rFonts w:ascii="Arial" w:hAnsi="Arial" w:cs="Arial"/>
        </w:rPr>
        <w:t>DA EDIL</w:t>
      </w:r>
      <w:proofErr w:type="gramEnd"/>
      <w:r w:rsidRPr="00145190">
        <w:rPr>
          <w:rFonts w:ascii="Arial" w:hAnsi="Arial" w:cs="Arial"/>
        </w:rPr>
        <w:t xml:space="preserve"> </w:t>
      </w:r>
      <w:r w:rsidRPr="00145190">
        <w:rPr>
          <w:rFonts w:ascii="Arial" w:hAnsi="Arial" w:cs="Arial"/>
          <w:b/>
        </w:rPr>
        <w:t>BÁRBARA DE MEDEIROS DANTAS</w:t>
      </w:r>
      <w:r w:rsidRPr="00145190">
        <w:rPr>
          <w:rFonts w:ascii="Arial" w:hAnsi="Arial" w:cs="Arial"/>
        </w:rPr>
        <w:t xml:space="preserve">, QUE SOLICITA DO </w:t>
      </w:r>
      <w:proofErr w:type="spellStart"/>
      <w:r w:rsidRPr="00145190">
        <w:rPr>
          <w:rFonts w:ascii="Arial" w:hAnsi="Arial" w:cs="Arial"/>
        </w:rPr>
        <w:t>EXMº</w:t>
      </w:r>
      <w:proofErr w:type="spellEnd"/>
      <w:r w:rsidRPr="00145190">
        <w:rPr>
          <w:rFonts w:ascii="Arial" w:hAnsi="Arial" w:cs="Arial"/>
        </w:rPr>
        <w:t xml:space="preserve"> SR. </w:t>
      </w:r>
      <w:r w:rsidRPr="00145190">
        <w:rPr>
          <w:rFonts w:ascii="Arial" w:hAnsi="Arial" w:cs="Arial"/>
          <w:b/>
          <w:bCs/>
        </w:rPr>
        <w:t xml:space="preserve">GILSON DANTAS DE OLIVEIRA – </w:t>
      </w:r>
      <w:r w:rsidRPr="00145190">
        <w:rPr>
          <w:rFonts w:ascii="Arial" w:hAnsi="Arial" w:cs="Arial"/>
        </w:rPr>
        <w:t xml:space="preserve">PREFEITO MUNICIPAL, </w:t>
      </w:r>
      <w:r w:rsidRPr="00145190">
        <w:rPr>
          <w:rFonts w:ascii="Arial" w:hAnsi="Arial" w:cs="Arial"/>
          <w:bCs/>
        </w:rPr>
        <w:t xml:space="preserve">QUE JUNTE ESFORÇOS AO SETOR RESPONSÁVEL E MAPEIE TODOS OS SÍTIOS COM PLACAS DE SINALIZAÇÃO NAS MARGENS DA RN 288, “VALDEMAR CÂNDIDO DE </w:t>
      </w:r>
      <w:r w:rsidRPr="00145190">
        <w:rPr>
          <w:rFonts w:ascii="Arial" w:hAnsi="Arial" w:cs="Arial"/>
          <w:bCs/>
        </w:rPr>
        <w:lastRenderedPageBreak/>
        <w:t xml:space="preserve">MEDEIROS”, MUNICÍPIO CARNAÚBA DOS DANTAS/RN; </w:t>
      </w:r>
      <w:r w:rsidRPr="00145190">
        <w:rPr>
          <w:rFonts w:ascii="Arial" w:hAnsi="Arial" w:cs="Arial"/>
          <w:b/>
          <w:bCs/>
          <w:u w:val="single"/>
        </w:rPr>
        <w:t>INDICAÇÃO N° 045/2024 –</w:t>
      </w:r>
      <w:r w:rsidRPr="00145190">
        <w:rPr>
          <w:rFonts w:ascii="Arial" w:hAnsi="Arial" w:cs="Arial"/>
          <w:b/>
          <w:bCs/>
        </w:rPr>
        <w:t xml:space="preserve"> </w:t>
      </w:r>
      <w:r w:rsidRPr="00145190">
        <w:rPr>
          <w:rFonts w:ascii="Arial" w:hAnsi="Arial" w:cs="Arial"/>
          <w:bCs/>
        </w:rPr>
        <w:t>DE AUTORIA DA EDIL</w:t>
      </w:r>
      <w:r w:rsidRPr="00145190">
        <w:rPr>
          <w:rFonts w:ascii="Arial" w:hAnsi="Arial" w:cs="Arial"/>
          <w:b/>
          <w:bCs/>
        </w:rPr>
        <w:t xml:space="preserve"> BÁRBARA DE MEDEIROS DANTAS, QUE SOLICITA DO </w:t>
      </w:r>
      <w:proofErr w:type="spellStart"/>
      <w:r w:rsidRPr="00145190">
        <w:rPr>
          <w:rFonts w:ascii="Arial" w:hAnsi="Arial" w:cs="Arial"/>
        </w:rPr>
        <w:t>EXMº</w:t>
      </w:r>
      <w:proofErr w:type="spellEnd"/>
      <w:r w:rsidRPr="00145190">
        <w:rPr>
          <w:rFonts w:ascii="Arial" w:hAnsi="Arial" w:cs="Arial"/>
        </w:rPr>
        <w:t xml:space="preserve"> SR. </w:t>
      </w:r>
      <w:r w:rsidRPr="00145190">
        <w:rPr>
          <w:rFonts w:ascii="Arial" w:hAnsi="Arial" w:cs="Arial"/>
          <w:b/>
          <w:bCs/>
        </w:rPr>
        <w:t xml:space="preserve">GILSON DANTAS DE OLIVEIRA – </w:t>
      </w:r>
      <w:r w:rsidRPr="00145190">
        <w:rPr>
          <w:rFonts w:ascii="Arial" w:hAnsi="Arial" w:cs="Arial"/>
        </w:rPr>
        <w:t xml:space="preserve">PREFEITO MUNICIPAL, </w:t>
      </w:r>
      <w:r w:rsidRPr="00145190">
        <w:rPr>
          <w:rFonts w:ascii="Arial" w:hAnsi="Arial" w:cs="Arial"/>
          <w:bCs/>
          <w:color w:val="000000"/>
          <w:shd w:val="clear" w:color="auto" w:fill="FFFFFF"/>
        </w:rPr>
        <w:t>QUE SEJAM COLOCADOS COLETORES DE LIXO NO SÍTIO ESPERA E DEMAIS COMUNIDADES RURAIS QUE NÃO TEM COLETORES DE LIXO, NO MUNICÍPIO CARNAÚBA DOS DANTAS/RN</w:t>
      </w:r>
      <w:r w:rsidRPr="00145190">
        <w:rPr>
          <w:rFonts w:ascii="Arial" w:hAnsi="Arial" w:cs="Arial"/>
          <w:bCs/>
        </w:rPr>
        <w:t xml:space="preserve">. </w:t>
      </w:r>
      <w:r w:rsidRPr="00145190">
        <w:rPr>
          <w:rFonts w:ascii="Arial" w:hAnsi="Arial" w:cs="Arial"/>
          <w:b/>
          <w:bCs/>
          <w:u w:val="single"/>
        </w:rPr>
        <w:t>MOÇÃO N° 034/2024 –</w:t>
      </w:r>
      <w:r w:rsidRPr="00145190">
        <w:rPr>
          <w:rFonts w:ascii="Arial" w:hAnsi="Arial" w:cs="Arial"/>
          <w:b/>
          <w:bCs/>
        </w:rPr>
        <w:t xml:space="preserve"> </w:t>
      </w:r>
      <w:r w:rsidRPr="00145190">
        <w:rPr>
          <w:rFonts w:ascii="Arial" w:hAnsi="Arial" w:cs="Arial"/>
          <w:bCs/>
        </w:rPr>
        <w:t xml:space="preserve">DE AUTORIA DE TODOS OS </w:t>
      </w:r>
      <w:r w:rsidRPr="00145190">
        <w:rPr>
          <w:rFonts w:ascii="Arial" w:hAnsi="Arial" w:cs="Arial"/>
          <w:b/>
          <w:bCs/>
        </w:rPr>
        <w:t>EDIS</w:t>
      </w:r>
      <w:r w:rsidRPr="00145190">
        <w:rPr>
          <w:rFonts w:ascii="Arial" w:hAnsi="Arial" w:cs="Arial"/>
          <w:bCs/>
        </w:rPr>
        <w:t xml:space="preserve">, QUE MANIFESTA VOTO DE PESAR PELO FALECIMENTO DA SENHORA </w:t>
      </w:r>
      <w:r w:rsidRPr="00145190">
        <w:rPr>
          <w:rFonts w:ascii="Arial" w:hAnsi="Arial" w:cs="Arial"/>
          <w:b/>
          <w:bCs/>
        </w:rPr>
        <w:t>VITÓRIA MARIA DANTAS DA SILVA</w:t>
      </w:r>
      <w:r w:rsidRPr="00145190">
        <w:rPr>
          <w:rFonts w:ascii="Arial" w:hAnsi="Arial" w:cs="Arial"/>
          <w:bCs/>
        </w:rPr>
        <w:t xml:space="preserve">, OCORRIDO NO DIA 25 DE ABRIL DE 2024; </w:t>
      </w:r>
      <w:r w:rsidRPr="00145190">
        <w:rPr>
          <w:rFonts w:ascii="Arial" w:hAnsi="Arial" w:cs="Arial"/>
          <w:b/>
          <w:bCs/>
          <w:u w:val="single"/>
        </w:rPr>
        <w:t>MOÇÃO N° 035/2024 –</w:t>
      </w:r>
      <w:r w:rsidRPr="00145190">
        <w:rPr>
          <w:rFonts w:ascii="Arial" w:hAnsi="Arial" w:cs="Arial"/>
          <w:b/>
          <w:bCs/>
        </w:rPr>
        <w:t xml:space="preserve"> </w:t>
      </w:r>
      <w:r w:rsidRPr="00145190">
        <w:rPr>
          <w:rFonts w:ascii="Arial" w:hAnsi="Arial" w:cs="Arial"/>
          <w:bCs/>
        </w:rPr>
        <w:t xml:space="preserve">DE AUTORIA DE TODOS OS </w:t>
      </w:r>
      <w:r w:rsidRPr="00145190">
        <w:rPr>
          <w:rFonts w:ascii="Arial" w:hAnsi="Arial" w:cs="Arial"/>
          <w:b/>
          <w:bCs/>
        </w:rPr>
        <w:t>EDIS</w:t>
      </w:r>
      <w:r w:rsidRPr="00145190">
        <w:rPr>
          <w:rFonts w:ascii="Arial" w:hAnsi="Arial" w:cs="Arial"/>
          <w:bCs/>
        </w:rPr>
        <w:t xml:space="preserve">, QUE MANIFESTA VOTO DE PESAR PELO FALECIMENTO DA SENHORA </w:t>
      </w:r>
      <w:r w:rsidRPr="00145190">
        <w:rPr>
          <w:rFonts w:ascii="Arial" w:hAnsi="Arial" w:cs="Arial"/>
          <w:b/>
          <w:bCs/>
        </w:rPr>
        <w:t>MARIA DO SOCORRO DANTAS</w:t>
      </w:r>
      <w:r w:rsidRPr="00145190">
        <w:rPr>
          <w:rFonts w:ascii="Arial" w:hAnsi="Arial" w:cs="Arial"/>
          <w:bCs/>
        </w:rPr>
        <w:t xml:space="preserve">, OCORRIDO NO DIA 25 DE ABRIL DE 2024; </w:t>
      </w:r>
      <w:r w:rsidRPr="00145190">
        <w:rPr>
          <w:rFonts w:ascii="Arial" w:hAnsi="Arial" w:cs="Arial"/>
          <w:b/>
          <w:bCs/>
          <w:u w:val="single"/>
        </w:rPr>
        <w:t>MOÇÃO N° 036/2024 –</w:t>
      </w:r>
      <w:r w:rsidRPr="00145190">
        <w:rPr>
          <w:rFonts w:ascii="Arial" w:hAnsi="Arial" w:cs="Arial"/>
          <w:b/>
          <w:bCs/>
        </w:rPr>
        <w:t xml:space="preserve"> </w:t>
      </w:r>
      <w:r w:rsidRPr="00145190">
        <w:rPr>
          <w:rFonts w:ascii="Arial" w:hAnsi="Arial" w:cs="Arial"/>
          <w:bCs/>
        </w:rPr>
        <w:t xml:space="preserve">DE AUTORIA </w:t>
      </w:r>
      <w:proofErr w:type="gramStart"/>
      <w:r w:rsidRPr="00145190">
        <w:rPr>
          <w:rFonts w:ascii="Arial" w:hAnsi="Arial" w:cs="Arial"/>
          <w:bCs/>
        </w:rPr>
        <w:t>DA EDIL</w:t>
      </w:r>
      <w:proofErr w:type="gramEnd"/>
      <w:r w:rsidRPr="00145190">
        <w:rPr>
          <w:rFonts w:ascii="Arial" w:hAnsi="Arial" w:cs="Arial"/>
          <w:b/>
          <w:bCs/>
        </w:rPr>
        <w:t xml:space="preserve"> BÁRBARA DE MEDEIROS DANTAS, </w:t>
      </w:r>
      <w:r w:rsidRPr="00145190">
        <w:rPr>
          <w:rFonts w:ascii="Arial" w:hAnsi="Arial" w:cs="Arial"/>
          <w:bCs/>
        </w:rPr>
        <w:t xml:space="preserve">QUE </w:t>
      </w:r>
      <w:r w:rsidRPr="00145190">
        <w:rPr>
          <w:rFonts w:ascii="Arial" w:hAnsi="Arial" w:cs="Arial"/>
        </w:rPr>
        <w:t xml:space="preserve">MANIFESTA VOTO DE CONGRATULAÇÃO, LOUVOR E APLAUSOS A SENHORA </w:t>
      </w:r>
      <w:r w:rsidRPr="00145190">
        <w:rPr>
          <w:rFonts w:ascii="Arial" w:hAnsi="Arial" w:cs="Arial"/>
          <w:b/>
        </w:rPr>
        <w:t>REGINA ELEONORA DANTAS</w:t>
      </w:r>
      <w:r w:rsidRPr="00145190">
        <w:rPr>
          <w:rFonts w:ascii="Arial" w:hAnsi="Arial" w:cs="Arial"/>
        </w:rPr>
        <w:t xml:space="preserve">, PELOS RELEVANTES SERVIÇOS PRESTADOS À EDUCAÇÃO, SOBRETUDO AS PESSOAS COM DEFICIÊNCIA DO MUNICÍPIO DE CARNAÚBA DOS DANTAS. No pequeno expediente o vereador </w:t>
      </w:r>
      <w:r w:rsidRPr="00145190">
        <w:rPr>
          <w:rFonts w:ascii="Arial" w:hAnsi="Arial" w:cs="Arial"/>
          <w:b/>
          <w:u w:val="single"/>
        </w:rPr>
        <w:t>Marcelo de Medeiros Dantas</w:t>
      </w:r>
      <w:r w:rsidRPr="00145190">
        <w:rPr>
          <w:rFonts w:ascii="Arial" w:hAnsi="Arial" w:cs="Arial"/>
        </w:rPr>
        <w:t xml:space="preserve"> apresentou suas matérias lidas no expediente. Em seguida o senhor presidente passou para o GRANDE EXPEDIENTE, usaram da palavra os Vereadores (as): </w:t>
      </w:r>
      <w:r w:rsidRPr="00145190">
        <w:rPr>
          <w:rFonts w:ascii="Arial" w:hAnsi="Arial" w:cs="Arial"/>
          <w:b/>
          <w:u w:val="single"/>
        </w:rPr>
        <w:t>José de Azevedo Dantas –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 xml:space="preserve">saudou a todos, iniciou seu discurso falando sobre sua viagem a capital do país, onde esteve participando de diversas atividades, o </w:t>
      </w:r>
      <w:proofErr w:type="gramStart"/>
      <w:r w:rsidRPr="00145190">
        <w:rPr>
          <w:rFonts w:ascii="Arial" w:hAnsi="Arial" w:cs="Arial"/>
        </w:rPr>
        <w:t>edil</w:t>
      </w:r>
      <w:proofErr w:type="gramEnd"/>
      <w:r w:rsidRPr="00145190">
        <w:rPr>
          <w:rFonts w:ascii="Arial" w:hAnsi="Arial" w:cs="Arial"/>
        </w:rPr>
        <w:t xml:space="preserve"> aproveitou a oportunidade pra fazer uma breve explanação sobre tudo que participaram, incluindo as premiações ao qual fora premiado. O vereador </w:t>
      </w:r>
      <w:r w:rsidRPr="00145190">
        <w:rPr>
          <w:rFonts w:ascii="Arial" w:hAnsi="Arial" w:cs="Arial"/>
          <w:b/>
          <w:u w:val="single"/>
        </w:rPr>
        <w:t>Marcelo de Medeiros Dantas –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 xml:space="preserve">saudou a todos, iniciou seu discurso fazendo a defesa de suas matérias lidas durante o expediente, </w:t>
      </w:r>
      <w:r w:rsidRPr="00145190">
        <w:rPr>
          <w:rFonts w:ascii="Arial" w:hAnsi="Arial" w:cs="Arial"/>
          <w:b/>
          <w:u w:val="single"/>
        </w:rPr>
        <w:t xml:space="preserve">em parte o </w:t>
      </w:r>
      <w:proofErr w:type="gramStart"/>
      <w:r w:rsidRPr="00145190">
        <w:rPr>
          <w:rFonts w:ascii="Arial" w:hAnsi="Arial" w:cs="Arial"/>
          <w:b/>
          <w:u w:val="single"/>
        </w:rPr>
        <w:t>edil</w:t>
      </w:r>
      <w:proofErr w:type="gramEnd"/>
      <w:r w:rsidRPr="00145190">
        <w:rPr>
          <w:rFonts w:ascii="Arial" w:hAnsi="Arial" w:cs="Arial"/>
          <w:u w:val="single"/>
        </w:rPr>
        <w:t xml:space="preserve"> </w:t>
      </w:r>
      <w:r w:rsidRPr="00145190">
        <w:rPr>
          <w:rFonts w:ascii="Arial" w:hAnsi="Arial" w:cs="Arial"/>
          <w:b/>
          <w:u w:val="single"/>
        </w:rPr>
        <w:t>José de Azevedo Dantas</w:t>
      </w:r>
      <w:r w:rsidRPr="00145190">
        <w:rPr>
          <w:rFonts w:ascii="Arial" w:hAnsi="Arial" w:cs="Arial"/>
        </w:rPr>
        <w:t xml:space="preserve"> contribuiu com o discurso e deixou claro seu posicionamento diante de um assunto abordado pelo colega vereador. Em seguida o vereador fez algumas críticas ao posicionamento do executivo diante de determinadas situações ocorridas no município. Por fim prestou suas condolências aos familiares ilutados. A vereadora </w:t>
      </w:r>
      <w:r w:rsidRPr="00145190">
        <w:rPr>
          <w:rFonts w:ascii="Arial" w:hAnsi="Arial" w:cs="Arial"/>
          <w:b/>
          <w:u w:val="single"/>
        </w:rPr>
        <w:t>Bárbara de Medeiros Dantas –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 xml:space="preserve">saudou a todos, iniciou seu discurso falando sobre sua viagem a capital do país, onde esteve participando de diversas atividades. Prestou também alguns esclarecimentos no tocante a obra que está sendo </w:t>
      </w:r>
      <w:proofErr w:type="gramStart"/>
      <w:r w:rsidRPr="00145190">
        <w:rPr>
          <w:rFonts w:ascii="Arial" w:hAnsi="Arial" w:cs="Arial"/>
        </w:rPr>
        <w:t xml:space="preserve">realizada no prédio que funcionava a </w:t>
      </w:r>
      <w:proofErr w:type="spellStart"/>
      <w:r w:rsidRPr="00145190">
        <w:rPr>
          <w:rFonts w:ascii="Arial" w:hAnsi="Arial" w:cs="Arial"/>
        </w:rPr>
        <w:t>apami</w:t>
      </w:r>
      <w:proofErr w:type="spellEnd"/>
      <w:r w:rsidRPr="00145190">
        <w:rPr>
          <w:rFonts w:ascii="Arial" w:hAnsi="Arial" w:cs="Arial"/>
        </w:rPr>
        <w:t>,</w:t>
      </w:r>
      <w:proofErr w:type="gramEnd"/>
      <w:r w:rsidRPr="00145190">
        <w:rPr>
          <w:rFonts w:ascii="Arial" w:hAnsi="Arial" w:cs="Arial"/>
        </w:rPr>
        <w:t xml:space="preserve"> </w:t>
      </w:r>
      <w:r w:rsidRPr="00145190">
        <w:rPr>
          <w:rFonts w:ascii="Arial" w:hAnsi="Arial" w:cs="Arial"/>
          <w:b/>
          <w:u w:val="single"/>
        </w:rPr>
        <w:t>em parte os edis</w:t>
      </w:r>
      <w:r w:rsidRPr="00145190">
        <w:rPr>
          <w:rFonts w:ascii="Arial" w:hAnsi="Arial" w:cs="Arial"/>
          <w:u w:val="single"/>
        </w:rPr>
        <w:t xml:space="preserve"> </w:t>
      </w:r>
      <w:r w:rsidRPr="00145190">
        <w:rPr>
          <w:rFonts w:ascii="Arial" w:hAnsi="Arial" w:cs="Arial"/>
          <w:b/>
          <w:u w:val="single"/>
        </w:rPr>
        <w:t>Marcelo de Medeiros Dantas e José de Azevedo Dantas</w:t>
      </w:r>
      <w:r w:rsidRPr="00145190">
        <w:rPr>
          <w:rFonts w:ascii="Arial" w:hAnsi="Arial" w:cs="Arial"/>
        </w:rPr>
        <w:t xml:space="preserve"> contribuíram com o discurso da vereadora. Por fim fez uma pequena explanação sobre alguns dos deveres dos vereadores como fiscalizadores e encerrou seu discurso fazendo uma breve defesa de suas matérias. A vereadora </w:t>
      </w:r>
      <w:proofErr w:type="spellStart"/>
      <w:r w:rsidRPr="00145190">
        <w:rPr>
          <w:rFonts w:ascii="Arial" w:hAnsi="Arial" w:cs="Arial"/>
          <w:b/>
          <w:u w:val="single"/>
        </w:rPr>
        <w:t>Thabatta</w:t>
      </w:r>
      <w:proofErr w:type="spellEnd"/>
      <w:r w:rsidRPr="00145190">
        <w:rPr>
          <w:rFonts w:ascii="Arial" w:hAnsi="Arial" w:cs="Arial"/>
          <w:b/>
          <w:u w:val="single"/>
        </w:rPr>
        <w:t xml:space="preserve"> Pimenta de Medeiros Silva –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 xml:space="preserve">saudou a todos, iniciou seu discurso falando sobre sua viagem a capital do país e aproveitou a ocasião para prestar alguns esclarecimentos, deixando sua opinião relacionada a algumas atividades realizadas durante a visita a Brasília-DF.  Por fim fez um breve comentário </w:t>
      </w:r>
      <w:proofErr w:type="gramStart"/>
      <w:r w:rsidRPr="00145190">
        <w:rPr>
          <w:rFonts w:ascii="Arial" w:hAnsi="Arial" w:cs="Arial"/>
        </w:rPr>
        <w:t>a</w:t>
      </w:r>
      <w:proofErr w:type="gramEnd"/>
      <w:r w:rsidRPr="00145190">
        <w:rPr>
          <w:rFonts w:ascii="Arial" w:hAnsi="Arial" w:cs="Arial"/>
        </w:rPr>
        <w:t xml:space="preserve"> homenagem prestada a servidora Regina Eleonora Dantas, prestando também seu </w:t>
      </w:r>
      <w:r w:rsidRPr="00145190">
        <w:rPr>
          <w:rFonts w:ascii="Arial" w:hAnsi="Arial" w:cs="Arial"/>
        </w:rPr>
        <w:lastRenderedPageBreak/>
        <w:t xml:space="preserve">agradecimento a mesma. Antes de passar para ordem do dia entrou em tramitação os </w:t>
      </w:r>
      <w:r w:rsidRPr="00145190">
        <w:rPr>
          <w:rFonts w:ascii="Arial" w:hAnsi="Arial" w:cs="Arial"/>
          <w:b/>
          <w:u w:val="single"/>
        </w:rPr>
        <w:t xml:space="preserve">PROJETOS DE LEI </w:t>
      </w:r>
      <w:proofErr w:type="spellStart"/>
      <w:r w:rsidRPr="00145190">
        <w:rPr>
          <w:rFonts w:ascii="Arial" w:hAnsi="Arial" w:cs="Arial"/>
          <w:b/>
          <w:u w:val="single"/>
        </w:rPr>
        <w:t>NºS</w:t>
      </w:r>
      <w:proofErr w:type="spellEnd"/>
      <w:r w:rsidRPr="00145190">
        <w:rPr>
          <w:rFonts w:ascii="Arial" w:hAnsi="Arial" w:cs="Arial"/>
          <w:b/>
          <w:u w:val="single"/>
        </w:rPr>
        <w:t xml:space="preserve"> 021, 022 e 023/2024 –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 xml:space="preserve">de autoria do </w:t>
      </w:r>
      <w:r w:rsidRPr="00145190">
        <w:rPr>
          <w:rFonts w:ascii="Arial" w:hAnsi="Arial" w:cs="Arial"/>
          <w:b/>
          <w:u w:val="single"/>
        </w:rPr>
        <w:t>Executivo</w:t>
      </w:r>
      <w:r w:rsidRPr="00145190">
        <w:rPr>
          <w:rFonts w:ascii="Arial" w:hAnsi="Arial" w:cs="Arial"/>
        </w:rPr>
        <w:t xml:space="preserve"> e </w:t>
      </w:r>
      <w:proofErr w:type="gramStart"/>
      <w:r w:rsidRPr="00145190">
        <w:rPr>
          <w:rFonts w:ascii="Arial" w:hAnsi="Arial" w:cs="Arial"/>
        </w:rPr>
        <w:t>da edil</w:t>
      </w:r>
      <w:proofErr w:type="gramEnd"/>
      <w:r w:rsidRPr="00145190">
        <w:rPr>
          <w:rFonts w:ascii="Arial" w:hAnsi="Arial" w:cs="Arial"/>
        </w:rPr>
        <w:t xml:space="preserve"> </w:t>
      </w:r>
      <w:r w:rsidRPr="00145190">
        <w:rPr>
          <w:rFonts w:ascii="Arial" w:hAnsi="Arial" w:cs="Arial"/>
          <w:b/>
          <w:u w:val="single"/>
        </w:rPr>
        <w:t>Bárbara de Medeiros Dantas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>lidos no pequeno expediente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 xml:space="preserve">para a Comissão de Finanças e Orçamento o </w:t>
      </w:r>
      <w:r w:rsidRPr="00145190">
        <w:rPr>
          <w:rFonts w:ascii="Arial" w:hAnsi="Arial" w:cs="Arial"/>
          <w:b/>
          <w:u w:val="single"/>
        </w:rPr>
        <w:t>PROJETO DE LEI Nº 21/2024</w:t>
      </w:r>
      <w:r w:rsidRPr="00145190">
        <w:rPr>
          <w:rFonts w:ascii="Arial" w:hAnsi="Arial" w:cs="Arial"/>
        </w:rPr>
        <w:t xml:space="preserve"> e para a </w:t>
      </w:r>
      <w:r w:rsidRPr="00145190">
        <w:rPr>
          <w:rFonts w:ascii="Arial" w:hAnsi="Arial" w:cs="Arial"/>
          <w:b/>
        </w:rPr>
        <w:t xml:space="preserve">Comissão de Constituição, Justiça e Redação Final os </w:t>
      </w:r>
      <w:r w:rsidRPr="00145190">
        <w:rPr>
          <w:rFonts w:ascii="Arial" w:hAnsi="Arial" w:cs="Arial"/>
          <w:b/>
          <w:u w:val="single"/>
        </w:rPr>
        <w:t xml:space="preserve">PROJETOS DE LEI </w:t>
      </w:r>
      <w:proofErr w:type="spellStart"/>
      <w:r w:rsidRPr="00145190">
        <w:rPr>
          <w:rFonts w:ascii="Arial" w:hAnsi="Arial" w:cs="Arial"/>
          <w:b/>
          <w:u w:val="single"/>
        </w:rPr>
        <w:t>NºS</w:t>
      </w:r>
      <w:proofErr w:type="spellEnd"/>
      <w:r w:rsidRPr="00145190">
        <w:rPr>
          <w:rFonts w:ascii="Arial" w:hAnsi="Arial" w:cs="Arial"/>
          <w:b/>
          <w:u w:val="single"/>
        </w:rPr>
        <w:t xml:space="preserve"> 22 e 23/2024</w:t>
      </w:r>
      <w:r w:rsidRPr="00145190">
        <w:rPr>
          <w:rFonts w:ascii="Arial" w:hAnsi="Arial" w:cs="Arial"/>
          <w:b/>
        </w:rPr>
        <w:t xml:space="preserve">. </w:t>
      </w:r>
      <w:r w:rsidRPr="00145190">
        <w:rPr>
          <w:rFonts w:ascii="Arial" w:hAnsi="Arial" w:cs="Arial"/>
        </w:rPr>
        <w:t>Em seguida a senhora presidente passou para ordem do dia onde foram submetidas à discussão, votação e aprovação, as seguintes proposições</w:t>
      </w:r>
      <w:r w:rsidRPr="00145190">
        <w:rPr>
          <w:rFonts w:ascii="Arial" w:hAnsi="Arial" w:cs="Arial"/>
          <w:b/>
        </w:rPr>
        <w:t>:</w:t>
      </w:r>
      <w:r w:rsidRPr="00145190">
        <w:rPr>
          <w:rFonts w:ascii="Arial" w:hAnsi="Arial" w:cs="Arial"/>
          <w:b/>
          <w:caps/>
        </w:rPr>
        <w:t xml:space="preserve"> </w:t>
      </w:r>
      <w:r w:rsidRPr="00145190">
        <w:rPr>
          <w:rFonts w:ascii="Arial" w:hAnsi="Arial" w:cs="Arial"/>
          <w:b/>
          <w:caps/>
          <w:u w:val="single"/>
        </w:rPr>
        <w:t xml:space="preserve">PROJETO DE DECRETO LEGISLATIVO Nº 006 e 007/2024; REQUERIMENTO Nº 14/2024; indicações </w:t>
      </w:r>
      <w:proofErr w:type="spellStart"/>
      <w:r w:rsidRPr="00145190">
        <w:rPr>
          <w:rFonts w:ascii="Arial" w:hAnsi="Arial" w:cs="Arial"/>
          <w:b/>
          <w:caps/>
          <w:u w:val="single"/>
        </w:rPr>
        <w:t>nºs</w:t>
      </w:r>
      <w:proofErr w:type="spellEnd"/>
      <w:r w:rsidRPr="00145190">
        <w:rPr>
          <w:rFonts w:ascii="Arial" w:hAnsi="Arial" w:cs="Arial"/>
          <w:b/>
          <w:caps/>
          <w:u w:val="single"/>
        </w:rPr>
        <w:t xml:space="preserve"> 043 ao 045/2024; MOÇÕES </w:t>
      </w:r>
      <w:proofErr w:type="spellStart"/>
      <w:r w:rsidRPr="00145190">
        <w:rPr>
          <w:rFonts w:ascii="Arial" w:hAnsi="Arial" w:cs="Arial"/>
          <w:b/>
          <w:caps/>
          <w:u w:val="single"/>
        </w:rPr>
        <w:t>NºS</w:t>
      </w:r>
      <w:proofErr w:type="spellEnd"/>
      <w:r w:rsidRPr="00145190">
        <w:rPr>
          <w:rFonts w:ascii="Arial" w:hAnsi="Arial" w:cs="Arial"/>
          <w:b/>
          <w:caps/>
          <w:u w:val="single"/>
        </w:rPr>
        <w:t xml:space="preserve"> 34, 35 e 36/2024.</w:t>
      </w:r>
      <w:r w:rsidRPr="00145190">
        <w:rPr>
          <w:rFonts w:ascii="Arial" w:hAnsi="Arial" w:cs="Arial"/>
          <w:b/>
          <w:caps/>
        </w:rPr>
        <w:t xml:space="preserve"> </w:t>
      </w:r>
      <w:r w:rsidRPr="00145190">
        <w:rPr>
          <w:rFonts w:ascii="Arial" w:hAnsi="Arial" w:cs="Arial"/>
          <w:b/>
        </w:rPr>
        <w:t>Aprovados por todos os presentes</w:t>
      </w:r>
      <w:r w:rsidRPr="00145190">
        <w:rPr>
          <w:rFonts w:ascii="Arial" w:hAnsi="Arial" w:cs="Arial"/>
          <w:color w:val="000000" w:themeColor="text1"/>
        </w:rPr>
        <w:t>.</w:t>
      </w:r>
      <w:r w:rsidRPr="00145190">
        <w:rPr>
          <w:rFonts w:ascii="Arial" w:hAnsi="Arial" w:cs="Arial"/>
          <w:caps/>
        </w:rPr>
        <w:t xml:space="preserve"> </w:t>
      </w:r>
      <w:r w:rsidRPr="00145190">
        <w:rPr>
          <w:rFonts w:ascii="Arial" w:hAnsi="Arial" w:cs="Arial"/>
          <w:color w:val="000000" w:themeColor="text1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Como não havia mais nada a tratar, o Senhor Presidente declarou EM NOME DE DEUS encerrada a sessão. Esta Ata foi lavrada no dia 06 de Maio de 2024, por mim, </w:t>
      </w:r>
      <w:proofErr w:type="spellStart"/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Thallyelson</w:t>
      </w:r>
      <w:proofErr w:type="spellEnd"/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Ikaro</w:t>
      </w:r>
      <w:proofErr w:type="spellEnd"/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Dantas Felipe, Assistente Administrativo, que conforme achada será assinada por todos. Marli de Medeiros Dantas, Presidente.  José Evangelista de Arruda Dantas, Secretário</w:t>
      </w:r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59CB272C" w:rsidR="002742F3" w:rsidRPr="00D77E1D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94F1E82" w14:textId="61AAAA62" w:rsidR="002742F3" w:rsidRPr="00D77E1D" w:rsidRDefault="00082030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6B5764EA">
            <wp:simplePos x="0" y="0"/>
            <wp:positionH relativeFrom="column">
              <wp:posOffset>8255</wp:posOffset>
            </wp:positionH>
            <wp:positionV relativeFrom="paragraph">
              <wp:posOffset>-400685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E1D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2D536E88">
            <wp:simplePos x="0" y="0"/>
            <wp:positionH relativeFrom="column">
              <wp:posOffset>-263525</wp:posOffset>
            </wp:positionH>
            <wp:positionV relativeFrom="paragraph">
              <wp:posOffset>-187325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5B6777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1E2EA" w14:textId="77777777" w:rsidR="003E4A67" w:rsidRDefault="003E4A67" w:rsidP="002742F3">
      <w:r>
        <w:separator/>
      </w:r>
    </w:p>
  </w:endnote>
  <w:endnote w:type="continuationSeparator" w:id="0">
    <w:p w14:paraId="25EAB6D9" w14:textId="77777777" w:rsidR="003E4A67" w:rsidRDefault="003E4A67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E7478" w14:textId="77777777" w:rsidR="003E4A67" w:rsidRDefault="003E4A67" w:rsidP="002742F3">
      <w:r>
        <w:separator/>
      </w:r>
    </w:p>
  </w:footnote>
  <w:footnote w:type="continuationSeparator" w:id="0">
    <w:p w14:paraId="30B58785" w14:textId="77777777" w:rsidR="003E4A67" w:rsidRDefault="003E4A67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3E4A67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A06064">
          <w:rPr>
            <w:noProof/>
          </w:rPr>
          <w:t>34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2030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4A67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0B5F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5444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6777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F2D"/>
    <w:rsid w:val="00874EB4"/>
    <w:rsid w:val="00875662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59C8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582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064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186B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481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3929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13F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3253-B5D3-46B2-9B86-E8FD11D3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1069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5</cp:revision>
  <cp:lastPrinted>2024-05-07T19:55:00Z</cp:lastPrinted>
  <dcterms:created xsi:type="dcterms:W3CDTF">2024-05-06T15:37:00Z</dcterms:created>
  <dcterms:modified xsi:type="dcterms:W3CDTF">2024-05-07T20:26:00Z</dcterms:modified>
</cp:coreProperties>
</file>